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0B" w:rsidRPr="002E54E6" w:rsidRDefault="00C34D0B" w:rsidP="00C34D0B">
      <w:pPr>
        <w:rPr>
          <w:b/>
        </w:rPr>
      </w:pPr>
      <w:r w:rsidRPr="002E54E6">
        <w:rPr>
          <w:b/>
        </w:rPr>
        <w:t xml:space="preserve">Make </w:t>
      </w:r>
      <w:r>
        <w:rPr>
          <w:b/>
        </w:rPr>
        <w:t>Authors T</w:t>
      </w:r>
      <w:r w:rsidRPr="002E54E6">
        <w:rPr>
          <w:b/>
        </w:rPr>
        <w:t xml:space="preserve">alk to </w:t>
      </w:r>
      <w:r>
        <w:rPr>
          <w:b/>
        </w:rPr>
        <w:t>Each O</w:t>
      </w:r>
      <w:r w:rsidRPr="002E54E6">
        <w:rPr>
          <w:b/>
        </w:rPr>
        <w:t>ther</w:t>
      </w:r>
      <w:r>
        <w:rPr>
          <w:b/>
        </w:rPr>
        <w:t xml:space="preserve"> Exercise</w:t>
      </w:r>
    </w:p>
    <w:p w:rsidR="00C34D0B" w:rsidRDefault="00C34D0B" w:rsidP="00C34D0B">
      <w:pPr>
        <w:pStyle w:val="ListParagraph"/>
        <w:numPr>
          <w:ilvl w:val="0"/>
          <w:numId w:val="1"/>
        </w:numPr>
      </w:pPr>
      <w:r>
        <w:t>What is one author’s position? Why do they believe this?</w:t>
      </w:r>
    </w:p>
    <w:p w:rsidR="00C34D0B" w:rsidRDefault="00C34D0B" w:rsidP="00C34D0B">
      <w:pPr>
        <w:pStyle w:val="ListParagraph"/>
        <w:numPr>
          <w:ilvl w:val="0"/>
          <w:numId w:val="1"/>
        </w:numPr>
      </w:pPr>
      <w:r>
        <w:t>What is the second author’s position? Why do they believe this?</w:t>
      </w:r>
    </w:p>
    <w:p w:rsidR="00C34D0B" w:rsidRDefault="00C34D0B" w:rsidP="00C34D0B">
      <w:pPr>
        <w:pStyle w:val="ListParagraph"/>
        <w:numPr>
          <w:ilvl w:val="0"/>
          <w:numId w:val="1"/>
        </w:numPr>
      </w:pPr>
      <w:r>
        <w:t>Write 3-4 sentences on what the first author would say to the second. Use the second-person (addressing a “you” as if it were a letter you were writing to someone you knew).</w:t>
      </w:r>
    </w:p>
    <w:p w:rsidR="00C34D0B" w:rsidRDefault="00C34D0B" w:rsidP="00C34D0B">
      <w:pPr>
        <w:pStyle w:val="ListParagraph"/>
        <w:numPr>
          <w:ilvl w:val="0"/>
          <w:numId w:val="1"/>
        </w:numPr>
      </w:pPr>
      <w:r>
        <w:t>Now, write 3-4 sentences on how the first author would respond</w:t>
      </w:r>
    </w:p>
    <w:p w:rsidR="00C34D0B" w:rsidRDefault="00C34D0B" w:rsidP="00C34D0B">
      <w:pPr>
        <w:pStyle w:val="ListParagraph"/>
        <w:numPr>
          <w:ilvl w:val="0"/>
          <w:numId w:val="1"/>
        </w:numPr>
      </w:pPr>
      <w:r>
        <w:t>Finally, in 3-4 sentences, write about who you agree with, and why. You can agree or disagree with them both, for a variety of reasons</w:t>
      </w:r>
    </w:p>
    <w:p w:rsidR="0028200C" w:rsidRDefault="00C34D0B">
      <w:bookmarkStart w:id="0" w:name="_GoBack"/>
      <w:bookmarkEnd w:id="0"/>
    </w:p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F1B"/>
    <w:multiLevelType w:val="hybridMultilevel"/>
    <w:tmpl w:val="5390396A"/>
    <w:lvl w:ilvl="0" w:tplc="75A46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0B"/>
    <w:rsid w:val="000B1712"/>
    <w:rsid w:val="00141EBA"/>
    <w:rsid w:val="00C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1</cp:revision>
  <dcterms:created xsi:type="dcterms:W3CDTF">2021-06-02T17:30:00Z</dcterms:created>
  <dcterms:modified xsi:type="dcterms:W3CDTF">2021-06-02T17:30:00Z</dcterms:modified>
</cp:coreProperties>
</file>